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30 марта по 5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Чисто английские убийства</w:t>
            </w:r>
            <w:br/>
            <w:br/>
            <w:r>
              <w:rPr/>
              <w:t xml:space="preserve">Чисто английский сериал по чисто английским романам Каролины Грэм. От перемены мест слагаемых сумма английского детектива не меняется, и время не властно над истинными ценностями. Чопорные островитяне по-прежнему совершают самые изощренные преступления, за ними с самым обстоятельным и почтительным видом следуют элегантные сыщики, а фоном для этих сдержанных страстей остаются зеленые лужайки и тенистые аллеи, сумрачные кабинеты и холодные спальни. Почти все действие происходит в деревнях небольшого, образцово безмятежного графства Мидсомер. Иной раз на этом пасторальном фоне происходит такое, чего и в столицах не видывали. А службу, которая опасна и трудна, деревенские полицейские не выбирают.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2006-2020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Рай, Питер Смит, Ричард Холтхоуз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Неттлз, Джейн Уаймарк, Бэрри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00:10, 11:00, 11:50, 12:45, 13:40, 21:45, 22:40, 23:30</w:t>
            </w:r>
            <w:br/>
            <w:r>
              <w:rPr>
                <w:rStyle w:val="RegText"/>
              </w:rPr>
              <w:t xml:space="preserve">31 марта в 00:25, 10:50, 11:45, 12:40, 13:30, 21:45, 22:35, 23:30</w:t>
            </w:r>
            <w:br/>
            <w:r>
              <w:rPr>
                <w:rStyle w:val="RegText"/>
              </w:rPr>
              <w:t xml:space="preserve">1 апреля в 00:25, 10:40, 11:35, 12:30, 13:25, 21:45, 22:40, 23:35</w:t>
            </w:r>
            <w:br/>
            <w:r>
              <w:rPr>
                <w:rStyle w:val="RegText"/>
              </w:rPr>
              <w:t xml:space="preserve">2 апреля в 00:25, 10:35, 11:30, 12:30, 13:35, 21:45, 22:35, 23:30</w:t>
            </w:r>
            <w:br/>
            <w:r>
              <w:rPr>
                <w:rStyle w:val="RegText"/>
              </w:rPr>
              <w:t xml:space="preserve">3 апреля в 00:25, 10:45, 11:45, 12:40, 13:30, 21:45, 22:35</w:t>
            </w:r>
            <w:br/>
            <w:r>
              <w:rPr>
                <w:rStyle w:val="RegText"/>
              </w:rPr>
              <w:t xml:space="preserve">4 апреля в 14:00, 14:50, 15:45, 16:40, 17:35, 18:30, 19:30, 20:35, 21:25, 22:20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Мастер и Маргарита</w:t>
            </w:r>
            <w:br/>
            <w:br/>
            <w:r>
              <w:rPr/>
              <w:t xml:space="preserve">В Москве 1934 года появляется Воланд - сам сатана со свитой. Его интересуют новые люди в обществе без религиозного сознания. Одни из них - Мастер и его возлюбленная Маргарита. Мастер знает пять языков и написал роман о Понтии Пилате - том самом, который отправил на смерть Иешуа...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Бортко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Анна Ковальчук, Александр Галибин, Олег Басилашвили, Владислав Галкин, Кирилл Лавров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01:05, 02:00</w:t>
            </w:r>
            <w:br/>
            <w:r>
              <w:rPr>
                <w:rStyle w:val="RegText"/>
              </w:rPr>
              <w:t xml:space="preserve">31 марта в 01:20, 02:20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Улицы разбитых фонарей</w:t>
            </w:r>
            <w:br/>
            <w:br/>
            <w:r>
              <w:rPr/>
              <w:t xml:space="preserve">Каждый новый день - новое преступление. За каждым углом поджидает опасность. Главный козырь бандитов в бескомпромиссной криминальной бойне - страх обывателей.Единственные, кто может бросить вызов преступникам - лишенные страха менты. Безупречная четверка вновь оказывается на грани. Каждый новый день - новый бой против бандитов...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Рогожкин, Дмитрий Светозаров, Кирилл Капица, Виталий Аксенов, Игорь Москвитин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Нилов, Александр Лыков, Александр Половцев, Сергей Селин, Юрий Кузнецов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03:20, 04:15, 05:05, 06:05, 07:05, 08:00</w:t>
            </w:r>
            <w:br/>
            <w:r>
              <w:rPr>
                <w:rStyle w:val="RegText"/>
              </w:rPr>
              <w:t xml:space="preserve">31 марта в 03:35, 04:25, 05:25, 06:20, 07:15, 08:10</w:t>
            </w:r>
            <w:br/>
            <w:r>
              <w:rPr>
                <w:rStyle w:val="RegText"/>
              </w:rPr>
              <w:t xml:space="preserve">1 апреля в 03:30, 04:25, 05:20, 06:10, 07:05, 08:00</w:t>
            </w:r>
            <w:br/>
            <w:r>
              <w:rPr>
                <w:rStyle w:val="RegText"/>
              </w:rPr>
              <w:t xml:space="preserve">2 апреля в 03:00, 03:55, 04:50, 05:45, 06:40, 07:35</w:t>
            </w:r>
            <w:br/>
            <w:r>
              <w:rPr>
                <w:rStyle w:val="RegText"/>
              </w:rPr>
              <w:t xml:space="preserve">3 апреля в 03:30, 04:25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Перевал Дятлова</w:t>
            </w:r>
            <w:br/>
            <w:br/>
            <w:r>
              <w:rPr/>
              <w:t xml:space="preserve">Зима 1959 года, Уральские горы. Группа из девяти студентов под руководством Игоря Дятлова отправилась в поход к заснеженным вершинам. Из этого путешествия живым не вернулся никто. Что произошло с туристами — погибли под снежной лавиной, были убиты местными жителями или беглыми заключенными? Это предстоит выяснить следственной группе под негласным руководством майора КГБ Олега Костина. Получая всё новые улики, Костин понимает, что в этом деле слишком много деталей, которые не укладываются ни в одну из версий.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Валерий Федорович, Евгений Никишов, Павел Костомаров, Степан Гордеев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Пётр Фёдоров, Мария Луговая, Андрей Добровольский, Иван Мулин, Александр Метёлкин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09:00, 10:05</w:t>
            </w:r>
            <w:br/>
            <w:r>
              <w:rPr>
                <w:rStyle w:val="RegText"/>
              </w:rPr>
              <w:t xml:space="preserve">31 марта в 09:05, 10:00</w:t>
            </w:r>
            <w:br/>
            <w:r>
              <w:rPr>
                <w:rStyle w:val="RegText"/>
              </w:rPr>
              <w:t xml:space="preserve">1 апреля в 01:20, 02:25, 08:55, 09:50</w:t>
            </w:r>
            <w:br/>
            <w:r>
              <w:rPr>
                <w:rStyle w:val="RegText"/>
              </w:rPr>
              <w:t xml:space="preserve">2 апреля в 01:20, 02:15, 08:35, 09:35</w:t>
            </w:r>
            <w:br/>
            <w:r>
              <w:rPr>
                <w:rStyle w:val="RegText"/>
              </w:rPr>
              <w:t xml:space="preserve">3 апреля в 01:20, 02:15</w:t>
            </w:r>
            <w:br/>
            <w:r>
              <w:rPr>
                <w:rStyle w:val="RegText"/>
              </w:rPr>
              <w:t xml:space="preserve">4 апреля в 10:15, 11:20, 12:15, 13:05</w:t>
            </w:r>
            <w:br/>
            <w:r>
              <w:rPr>
                <w:rStyle w:val="RegText"/>
              </w:rPr>
              <w:t xml:space="preserve">5 апреля в 08:05, 09:00, 09:55, 10:55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Комиссар Рекс</w:t>
            </w:r>
            <w:br/>
            <w:br/>
            <w:r>
              <w:rPr/>
              <w:t xml:space="preserve">Немецкая овчарка Рекс работает штатным сотрудником Венской криминальной полиции в отделе по расследованию убийств. Чуткий нос, бесстрашие и преданность друзьям-полицейским сделали его настоящей грозой преступного мира Австрии. Там, где в погоне требуется скорость, где надо незаметно подобраться к вооруженному преступннику, размахивающему пистолетом, или принять на себя удар, отведя его от напарника-человека, Рекс незаменим. Но, как и всякий полицейский, вне службы Рекс позволяет себе небольшие житейские слабости, но только на свой, собачий, лад. Погоняться за мячиком, оставить хозяина без обеда, вовремя схватить лакомый кусок, а потом, невинно повиливая хвостом, отводить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Германия,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Ганс Вернер, Оливер Хиршбигель, Михаэль Рибль, Бодо Фюрнайзен, Питер Карпентье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Тобиас Моретти, Гедеон Буркхард, Герхард Цеманн, Хайнц Вайксельбраун, Вольф Бахофнер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14:35, 16:20, 17:15</w:t>
            </w:r>
            <w:br/>
            <w:r>
              <w:rPr>
                <w:rStyle w:val="RegText"/>
              </w:rPr>
              <w:t xml:space="preserve">31 марта в 14:25, 15:20, 16:15, 17:15</w:t>
            </w:r>
            <w:br/>
            <w:r>
              <w:rPr>
                <w:rStyle w:val="RegText"/>
              </w:rPr>
              <w:t xml:space="preserve">1 апреля в 14:25, 15:25, 16:20, 17:15</w:t>
            </w:r>
            <w:br/>
            <w:r>
              <w:rPr>
                <w:rStyle w:val="RegText"/>
              </w:rPr>
              <w:t xml:space="preserve">2 апреля в 14:25, 15:20, 16:20, 17:15</w:t>
            </w:r>
            <w:br/>
            <w:r>
              <w:rPr>
                <w:rStyle w:val="RegText"/>
              </w:rPr>
              <w:t xml:space="preserve">3 апреля в 14:30, 15:25, 16:20, 17:15, 23:30</w:t>
            </w:r>
            <w:br/>
            <w:r>
              <w:rPr>
                <w:rStyle w:val="RegText"/>
              </w:rPr>
              <w:t xml:space="preserve">4 апреля в 01:20, 02:45, 03:40, 04:35, 05:30, 06:30, 07:25, 08:20, 09:20, 23:15</w:t>
            </w:r>
            <w:br/>
            <w:r>
              <w:rPr>
                <w:rStyle w:val="RegText"/>
              </w:rPr>
              <w:t xml:space="preserve">5 апреля в 00:10, 01:05, 02:35, 03:25, 04:25, 05:20, 06:15, 07:10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Ликвидация</w:t>
            </w:r>
            <w:br/>
            <w:br/>
            <w:r>
              <w:rPr/>
              <w:t xml:space="preserve">Послевоенная Одесса, разгул преступности. В городе орудует банда бывших диверсантов во главе с загадочным Академиком, которого не знают даже свои. Бандиты грабят военные склады и пытаются переправить продовольствие, обмундирование и оружие бандеровцам. В это время недовольный Жуковым Сталин назначает его командующим Одесским округом. Маршал всеми силами пытается навести в городе порядок.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Урсуляк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Машков, Михаил Пореченков, Владимир Меньшов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18:10, 19:05, 20:00, 20:50</w:t>
            </w:r>
            <w:br/>
            <w:r>
              <w:rPr>
                <w:rStyle w:val="RegText"/>
              </w:rPr>
              <w:t xml:space="preserve">31 марта в 18:10, 19:05, 20:00, 20:50</w:t>
            </w:r>
            <w:br/>
            <w:r>
              <w:rPr>
                <w:rStyle w:val="RegText"/>
              </w:rPr>
              <w:t xml:space="preserve">1 апреля в 18:10, 19:05, 20:00, 20:50</w:t>
            </w:r>
            <w:br/>
            <w:r>
              <w:rPr>
                <w:rStyle w:val="RegText"/>
              </w:rPr>
              <w:t xml:space="preserve">2 апреля в 18:10, 19:05, 20:00, 20:50</w:t>
            </w:r>
            <w:br/>
            <w:r>
              <w:rPr>
                <w:rStyle w:val="RegText"/>
              </w:rPr>
              <w:t xml:space="preserve">3 апреля в 09:00, 09:50, 18:10, 19:05, 20:00, 20:50</w:t>
            </w:r>
            <w:br/>
            <w:r>
              <w:rPr>
                <w:rStyle w:val="RegText"/>
              </w:rPr>
              <w:t xml:space="preserve">5 апреля в 12:00, 12:50, 13:45, 14:35, 15:30, 16:25, 17:15, 18:10, 19:00, 19:55, 20:50, 21:40, 22:35, 23:25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А зори здесь тихие...</w:t>
            </w:r>
            <w:br/>
            <w:br/>
            <w:r>
              <w:rPr/>
              <w:t xml:space="preserve">Май 1942 года. В самый разгар Великой Отечественной войны вдалеке от линии фронта у забытого богом разъезда немцы выбрасывают десант с целью пробраться на Кировскую железную дорогу и Беломорско-Балтийский канал. Это не обычные солдаты-пехотинцы, а опытные тренированные диверсанты, элита войск СС. А против них — старшина Васков и пять девчонок-зенитчиц. Казалось бы, бой местного значения, но на кону — стратегически важная транспортная артерия, соединяющая значимые центры страны. Смогут ли старшина и его хрупкие новобранцы предотвратить нацистскую диверсию, и какой ценой?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Ренат Давлетьяров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Пётр Фёдоров, Анастасия Микульчина, Женя Малахова, Агния Кузнецова, Софья Лебедева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апреля в 05:25, 06:20, 07:15, 08:05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2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1" w:history="1">
        <w:r>
          <w:rPr>
            <w:u w:val="single"/>
          </w:rPr>
          <w:t xml:space="preserve">www.red-media.ru</w:t>
        </w:r>
      </w:hyperlink>
    </w:p>
    <w:sectPr>
      <w:footerReference w:type="default" r:id="rId2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hyperlink" Target="mailto:SokolovaAR@red-media.ru" TargetMode="External"/><Relationship Id="rId17" Type="http://schemas.openxmlformats.org/officeDocument/2006/relationships/hyperlink" Target="https://vk.com/redmediatv" TargetMode="External"/><Relationship Id="rId18" Type="http://schemas.openxmlformats.org/officeDocument/2006/relationships/hyperlink" Target="https://ok.ru/group/63145683452079" TargetMode="External"/><Relationship Id="rId19" Type="http://schemas.openxmlformats.org/officeDocument/2006/relationships/hyperlink" Target="https://t.me/redmediatv" TargetMode="External"/><Relationship Id="rId20" Type="http://schemas.openxmlformats.org/officeDocument/2006/relationships/hyperlink" Target="http://www.nastroykino.ru" TargetMode="External"/><Relationship Id="rId21" Type="http://schemas.openxmlformats.org/officeDocument/2006/relationships/hyperlink" Target="http://www.red-media.ru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2026-03-25T07:28:17+00:00</dcterms:created>
  <dcterms:modified xsi:type="dcterms:W3CDTF">2026-03-25T07:28:17+00:00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