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23 марта в 01:15</w:t>
            </w:r>
            <w:br/>
            <w:r>
              <w:rPr>
                <w:rStyle w:val="RegText"/>
              </w:rPr>
              <w:t xml:space="preserve">24 марта в 11:15</w:t>
            </w:r>
            <w:br/>
            <w:r>
              <w:rPr>
                <w:rStyle w:val="RegText"/>
              </w:rPr>
              <w:t xml:space="preserve">26 марта в 06:15</w:t>
            </w:r>
            <w:br/>
            <w:r>
              <w:rPr>
                <w:rStyle w:val="RegText"/>
              </w:rPr>
              <w:t xml:space="preserve">28 марта в 08:35</w:t>
            </w:r>
            <w:br/>
            <w:r>
              <w:rPr>
                <w:rStyle w:val="RegText"/>
              </w:rPr>
              <w:t xml:space="preserve">29 марта в 14:20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23 марта в 04:10</w:t>
            </w:r>
            <w:br/>
            <w:r>
              <w:rPr>
                <w:rStyle w:val="RegText"/>
              </w:rPr>
              <w:t xml:space="preserve">24 марта в 07:55</w:t>
            </w:r>
            <w:br/>
            <w:r>
              <w:rPr>
                <w:rStyle w:val="RegText"/>
              </w:rPr>
              <w:t xml:space="preserve">25 марта в 23:45</w:t>
            </w:r>
            <w:br/>
            <w:r>
              <w:rPr>
                <w:rStyle w:val="RegText"/>
              </w:rPr>
              <w:t xml:space="preserve">28 марта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23 марта в 05:35</w:t>
            </w:r>
            <w:br/>
            <w:r>
              <w:rPr>
                <w:rStyle w:val="RegText"/>
              </w:rPr>
              <w:t xml:space="preserve">24 марта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23 марта в 07:00</w:t>
            </w:r>
            <w:br/>
            <w:r>
              <w:rPr>
                <w:rStyle w:val="RegText"/>
              </w:rPr>
              <w:t xml:space="preserve">24 марта в 17:25</w:t>
            </w:r>
            <w:br/>
            <w:r>
              <w:rPr>
                <w:rStyle w:val="RegText"/>
              </w:rPr>
              <w:t xml:space="preserve">25 марта в 07:35</w:t>
            </w:r>
            <w:br/>
            <w:r>
              <w:rPr>
                <w:rStyle w:val="RegText"/>
              </w:rPr>
              <w:t xml:space="preserve">26 марта в 15:40</w:t>
            </w:r>
            <w:br/>
            <w:r>
              <w:rPr>
                <w:rStyle w:val="RegText"/>
              </w:rPr>
              <w:t xml:space="preserve">27 марта в 10:35</w:t>
            </w:r>
            <w:br/>
            <w:r>
              <w:rPr>
                <w:rStyle w:val="RegText"/>
              </w:rPr>
              <w:t xml:space="preserve">29 марта в 06:30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23 марта в 08:30</w:t>
            </w:r>
            <w:br/>
            <w:r>
              <w:rPr>
                <w:rStyle w:val="RegText"/>
              </w:rPr>
              <w:t xml:space="preserve">24 марта в 15:45, 23:45</w:t>
            </w:r>
            <w:br/>
            <w:r>
              <w:rPr>
                <w:rStyle w:val="RegText"/>
              </w:rPr>
              <w:t xml:space="preserve">26 марта в 12:25</w:t>
            </w:r>
            <w:br/>
            <w:r>
              <w:rPr>
                <w:rStyle w:val="RegText"/>
              </w:rPr>
              <w:t xml:space="preserve">29 марта в 00:15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23 марта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23 марта в 12:00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23 марта в 13:45</w:t>
            </w:r>
            <w:br/>
            <w:r>
              <w:rPr>
                <w:rStyle w:val="RegText"/>
              </w:rPr>
              <w:t xml:space="preserve">25 марта в 10:35</w:t>
            </w:r>
            <w:br/>
            <w:r>
              <w:rPr>
                <w:rStyle w:val="RegText"/>
              </w:rPr>
              <w:t xml:space="preserve">26 марта в 01:15</w:t>
            </w:r>
            <w:br/>
            <w:r>
              <w:rPr>
                <w:rStyle w:val="RegText"/>
              </w:rPr>
              <w:t xml:space="preserve">27 марта в 07:20</w:t>
            </w:r>
            <w:br/>
            <w:r>
              <w:rPr>
                <w:rStyle w:val="RegText"/>
              </w:rPr>
              <w:t xml:space="preserve">29 марта в 07:55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джентльменов</w:t>
            </w:r>
            <w:br/>
            <w:br/>
            <w:r>
              <w:rPr/>
              <w:t xml:space="preserve">Команда гольфистов-любителей открывает по соседству с элитным загородным клубом свой. Здесь нет маршалов, подстриженной по линейке травы и дорогой экипировки. Все своими руками. Но тот, кто преодолеет бункеры из грязи, преграды из кактусов и бокс в раздевалке, будет готов ко всему. Под насмешки всего города команда готовится к своему первому большому турниру.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Пако Фария, Хулио Квинтана</w:t>
            </w:r>
            <w:br/>
            <w:r>
              <w:rPr>
                <w:rStyle w:val="BoldText"/>
              </w:rPr>
              <w:t xml:space="preserve">В ролях: </w:t>
            </w:r>
            <w:r>
              <w:rPr>
                <w:rStyle w:val="RegText"/>
              </w:rPr>
              <w:t xml:space="preserve">Джей Эрнандес, Джордж Лопес, Деннис Куэйд, Чич Марин, Джулиан Уоркс</w:t>
            </w:r>
          </w:p>
        </w:tc>
      </w:tr>
      <w:tr>
        <w:trPr/>
        <w:tc>
          <w:tcPr>
            <w:tcW w:w="100" w:type="dxa"/>
          </w:tcPr>
          <w:p>
            <w:pPr>
              <w:pStyle w:val="pStyle"/>
            </w:pPr>
            <w:br/>
            <w:r>
              <w:rPr>
                <w:rStyle w:val="BoldText"/>
              </w:rPr>
              <w:t xml:space="preserve">Смотрите в эфире:</w:t>
            </w:r>
            <w:br/>
            <w:br/>
            <w:r>
              <w:rPr>
                <w:rStyle w:val="RegText"/>
              </w:rPr>
              <w:t xml:space="preserve">23 марта в 15:30</w:t>
            </w:r>
            <w:br/>
            <w:r>
              <w:rPr>
                <w:rStyle w:val="RegText"/>
              </w:rPr>
              <w:t xml:space="preserve">24 марта в 06:05</w:t>
            </w:r>
            <w:br/>
            <w:r>
              <w:rPr>
                <w:rStyle w:val="RegText"/>
              </w:rPr>
              <w:t xml:space="preserve">25 марта в 15:25</w:t>
            </w:r>
            <w:br/>
            <w:r>
              <w:rPr>
                <w:rStyle w:val="RegText"/>
              </w:rPr>
              <w:t xml:space="preserve">27 марта в 02:20, 12:05</w:t>
            </w:r>
            <w:br/>
            <w:r>
              <w:rPr>
                <w:rStyle w:val="RegText"/>
              </w:rPr>
              <w:t xml:space="preserve">28 марта в 22:25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23 марта в 17:20</w:t>
            </w:r>
            <w:br/>
            <w:r>
              <w:rPr>
                <w:rStyle w:val="RegText"/>
              </w:rPr>
              <w:t xml:space="preserve">25 марта в 12:20</w:t>
            </w:r>
            <w:br/>
            <w:r>
              <w:rPr>
                <w:rStyle w:val="RegText"/>
              </w:rPr>
              <w:t xml:space="preserve">26 марта в 03:00, 23:25</w:t>
            </w:r>
            <w:br/>
            <w:r>
              <w:rPr>
                <w:rStyle w:val="RegText"/>
              </w:rPr>
              <w:t xml:space="preserve">28 марта в 07:00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23 марта в 18:55</w:t>
            </w:r>
            <w:br/>
            <w:r>
              <w:rPr>
                <w:rStyle w:val="RegText"/>
              </w:rPr>
              <w:t xml:space="preserve">24 марта в 04:30</w:t>
            </w:r>
            <w:br/>
            <w:r>
              <w:rPr>
                <w:rStyle w:val="RegText"/>
              </w:rPr>
              <w:t xml:space="preserve">25 марта в 13:50</w:t>
            </w:r>
            <w:br/>
            <w:r>
              <w:rPr>
                <w:rStyle w:val="RegText"/>
              </w:rPr>
              <w:t xml:space="preserve">27 марта в 09:00</w:t>
            </w:r>
            <w:br/>
            <w:r>
              <w:rPr>
                <w:rStyle w:val="RegText"/>
              </w:rPr>
              <w:t xml:space="preserve">28 марта в 05:30</w:t>
            </w:r>
            <w:br/>
            <w:r>
              <w:rPr>
                <w:rStyle w:val="RegText"/>
              </w:rPr>
              <w:t xml:space="preserve">29 марта в 23:45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23 марта в 20:30</w:t>
            </w:r>
            <w:br/>
            <w:r>
              <w:rPr>
                <w:rStyle w:val="RegText"/>
              </w:rPr>
              <w:t xml:space="preserve">25 марта в 18:45</w:t>
            </w:r>
            <w:br/>
            <w:r>
              <w:rPr>
                <w:rStyle w:val="RegText"/>
              </w:rPr>
              <w:t xml:space="preserve">26 марта в 04:35</w:t>
            </w:r>
            <w:br/>
            <w:r>
              <w:rPr>
                <w:rStyle w:val="RegText"/>
              </w:rPr>
              <w:t xml:space="preserve">27 марта в 14:00</w:t>
            </w:r>
            <w:br/>
            <w:r>
              <w:rPr>
                <w:rStyle w:val="RegText"/>
              </w:rPr>
              <w:t xml:space="preserve">28 марта в 19:00</w:t>
            </w:r>
            <w:br/>
            <w:r>
              <w:rPr>
                <w:rStyle w:val="RegText"/>
              </w:rPr>
              <w:t xml:space="preserve">29 марта в 04:55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Черный бриллиант</w:t>
            </w:r>
            <w:br/>
            <w:br/>
            <w:r>
              <w:rPr/>
              <w:t xml:space="preserve">Она живет с бойфрендом в роскошном шале среди снежных вершин. Он красив, обеспечен, но она для него всего лишь трофей. Однажды в их доме появляется третий — обычный парень из местных, грубый и прямой. Стоит бойфренду улететь на уикенд — и легкий флирт перерастает в страсть. А следом за опасными связями неизменно приходит смерть.</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Джудд Блох</w:t>
            </w:r>
            <w:br/>
            <w:r>
              <w:rPr>
                <w:rStyle w:val="BoldText"/>
              </w:rPr>
              <w:t xml:space="preserve">В ролях: </w:t>
            </w:r>
            <w:r>
              <w:rPr>
                <w:rStyle w:val="RegText"/>
              </w:rPr>
              <w:t xml:space="preserve">Инбар Лави, Джейк МакЛафлин, Шон Сайпос, Рэй Пантаки, Майкл Джеймс Белл</w:t>
            </w:r>
          </w:p>
        </w:tc>
      </w:tr>
      <w:tr>
        <w:trPr/>
        <w:tc>
          <w:tcPr>
            <w:tcW w:w="100" w:type="dxa"/>
          </w:tcPr>
          <w:p>
            <w:pPr>
              <w:pStyle w:val="pStyle"/>
            </w:pPr>
            <w:br/>
            <w:r>
              <w:rPr>
                <w:rStyle w:val="BoldText"/>
              </w:rPr>
              <w:t xml:space="preserve">Смотрите в эфире:</w:t>
            </w:r>
            <w:br/>
            <w:br/>
            <w:r>
              <w:rPr>
                <w:rStyle w:val="RegText"/>
              </w:rPr>
              <w:t xml:space="preserve">23 марта в 22:10</w:t>
            </w:r>
            <w:br/>
            <w:r>
              <w:rPr>
                <w:rStyle w:val="RegText"/>
              </w:rPr>
              <w:t xml:space="preserve">25 марта в 03:05, 17:20</w:t>
            </w:r>
            <w:br/>
            <w:r>
              <w:rPr>
                <w:rStyle w:val="RegText"/>
              </w:rPr>
              <w:t xml:space="preserve">27 марта в 00:55, 15:40</w:t>
            </w:r>
            <w:br/>
            <w:r>
              <w:rPr>
                <w:rStyle w:val="RegText"/>
              </w:rPr>
              <w:t xml:space="preserve">28 марта в 11:25</w:t>
            </w:r>
            <w:br/>
            <w:r>
              <w:rPr>
                <w:rStyle w:val="RegText"/>
              </w:rPr>
              <w:t xml:space="preserve">29 марта в 22:15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23 марта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Сплит. Звезда на грани</w:t>
            </w:r>
            <w:br/>
            <w:br/>
            <w:r>
              <w:rPr/>
              <w:t xml:space="preserve">Возвращение в профессию в прошлом известной киноактрисы летит коту под хвост, когда она становится свидетелем несчастного случая. В женщине копится чувство соперничества и злость на весь мир.</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Ю Ён-сон</w:t>
            </w:r>
            <w:br/>
            <w:r>
              <w:rPr>
                <w:rStyle w:val="BoldText"/>
              </w:rPr>
              <w:t xml:space="preserve">В ролях: </w:t>
            </w:r>
            <w:r>
              <w:rPr>
                <w:rStyle w:val="RegText"/>
              </w:rPr>
              <w:t xml:space="preserve">Пак Чи-ён, Сон Джи-ын, Ким Ну-ри, Ли Джи-хун, Ким Хи-сан</w:t>
            </w:r>
          </w:p>
        </w:tc>
      </w:tr>
      <w:tr>
        <w:trPr/>
        <w:tc>
          <w:tcPr>
            <w:tcW w:w="100" w:type="dxa"/>
          </w:tcPr>
          <w:p>
            <w:pPr>
              <w:pStyle w:val="pStyle"/>
            </w:pPr>
            <w:br/>
            <w:r>
              <w:rPr>
                <w:rStyle w:val="BoldText"/>
              </w:rPr>
              <w:t xml:space="preserve">Смотрите в эфире:</w:t>
            </w:r>
            <w:br/>
            <w:br/>
            <w:r>
              <w:rPr>
                <w:rStyle w:val="RegText"/>
              </w:rPr>
              <w:t xml:space="preserve">24 марта в 01:25</w:t>
            </w:r>
            <w:br/>
            <w:r>
              <w:rPr>
                <w:rStyle w:val="RegText"/>
              </w:rPr>
              <w:t xml:space="preserve">26 марта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24 марта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24 марта в 14:10</w:t>
            </w:r>
            <w:br/>
            <w:r>
              <w:rPr>
                <w:rStyle w:val="RegText"/>
              </w:rPr>
              <w:t xml:space="preserve">25 марта в 01:25</w:t>
            </w:r>
            <w:br/>
            <w:r>
              <w:rPr>
                <w:rStyle w:val="RegText"/>
              </w:rPr>
              <w:t xml:space="preserve">26 марта в 10:50</w:t>
            </w:r>
            <w:br/>
            <w:r>
              <w:rPr>
                <w:rStyle w:val="RegText"/>
              </w:rPr>
              <w:t xml:space="preserve">28 марта в 15:50</w:t>
            </w:r>
            <w:br/>
            <w:r>
              <w:rPr>
                <w:rStyle w:val="RegText"/>
              </w:rPr>
              <w:t xml:space="preserve">29 марта в 09:35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марта в 18:55</w:t>
            </w:r>
            <w:br/>
            <w:r>
              <w:rPr>
                <w:rStyle w:val="RegText"/>
              </w:rPr>
              <w:t xml:space="preserve">25 марта в 06:05</w:t>
            </w:r>
            <w:br/>
            <w:r>
              <w:rPr>
                <w:rStyle w:val="RegText"/>
              </w:rPr>
              <w:t xml:space="preserve">26 марта в 14:10</w:t>
            </w:r>
            <w:br/>
            <w:r>
              <w:rPr>
                <w:rStyle w:val="RegText"/>
              </w:rPr>
              <w:t xml:space="preserve">29 марта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Смерть единорога</w:t>
            </w:r>
            <w:br/>
            <w:br/>
            <w:r>
              <w:rPr/>
              <w:t xml:space="preserve">Подросток Ридли вынуждена провести выходные с отцом-трудоголиком Эллиотом в обществе семьи его начальника — смертельно больного руководителя фармацевтической компании. По дороге в загородный дом семейства отец с дочерью внезапно сбивают настоящего единорога. Добив страдающее животное, Эллиот грузит его в машину, а по прибытии выясняется, что тот воскрес и его кровь обладает невероятными целебными свойствами. Пока алчная семейка богачей собирается монетизировать открытие, Ридли выясняет, что единороги — жестокие и мстительные создания.</w:t>
            </w:r>
          </w:p>
        </w:tc>
      </w:tr>
      <w:tr>
        <w:trPr/>
        <w:tc>
          <w:tcPr>
            <w:tcW w:w="100" w:type="dxa"/>
          </w:tcPr>
          <w:p>
            <w:pPr>
              <w:pStyle w:val="pStyle"/>
            </w:pPr>
            <w:br/>
            <w:r>
              <w:rPr>
                <w:rStyle w:val="BoldText"/>
              </w:rPr>
              <w:t xml:space="preserve">Производство: </w:t>
            </w:r>
            <w:r>
              <w:rPr>
                <w:rStyle w:val="RegText"/>
              </w:rPr>
              <w:t xml:space="preserve">2025 г. США, Венгрия</w:t>
            </w:r>
            <w:br/>
            <w:r>
              <w:rPr>
                <w:rStyle w:val="BoldText"/>
              </w:rPr>
              <w:t xml:space="preserve">Режиссер: </w:t>
            </w:r>
            <w:r>
              <w:rPr>
                <w:rStyle w:val="RegText"/>
              </w:rPr>
              <w:t xml:space="preserve">Алекс Шарфман</w:t>
            </w:r>
            <w:br/>
            <w:r>
              <w:rPr>
                <w:rStyle w:val="BoldText"/>
              </w:rPr>
              <w:t xml:space="preserve">В ролях: </w:t>
            </w:r>
            <w:r>
              <w:rPr>
                <w:rStyle w:val="RegText"/>
              </w:rPr>
              <w:t xml:space="preserve">Дженна Ортега, Пол Радд, Уилл Поултер, Ричард Э. Грант, Теа Леони</w:t>
            </w:r>
          </w:p>
        </w:tc>
      </w:tr>
      <w:tr>
        <w:trPr/>
        <w:tc>
          <w:tcPr>
            <w:tcW w:w="100" w:type="dxa"/>
          </w:tcPr>
          <w:p>
            <w:pPr>
              <w:pStyle w:val="pStyle"/>
            </w:pPr>
            <w:br/>
            <w:r>
              <w:rPr>
                <w:rStyle w:val="BoldText"/>
              </w:rPr>
              <w:t xml:space="preserve">Смотрите в эфире:</w:t>
            </w:r>
            <w:br/>
            <w:br/>
            <w:r>
              <w:rPr>
                <w:rStyle w:val="RegText"/>
              </w:rPr>
              <w:t xml:space="preserve">24 марта в 20:30</w:t>
            </w:r>
            <w:br/>
            <w:r>
              <w:rPr>
                <w:rStyle w:val="RegText"/>
              </w:rPr>
              <w:t xml:space="preserve">26 марта в 18:40</w:t>
            </w:r>
            <w:br/>
            <w:r>
              <w:rPr>
                <w:rStyle w:val="RegText"/>
              </w:rPr>
              <w:t xml:space="preserve">27 марта в 04:05</w:t>
            </w:r>
            <w:br/>
            <w:r>
              <w:rPr>
                <w:rStyle w:val="RegText"/>
              </w:rPr>
              <w:t xml:space="preserve">28 марта в 20:40</w:t>
            </w:r>
            <w:br/>
            <w:r>
              <w:rPr>
                <w:rStyle w:val="RegText"/>
              </w:rPr>
              <w:t xml:space="preserve">29 марта в 11:05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Вторжение</w:t>
            </w:r>
            <w:br/>
            <w:br/>
            <w:r>
              <w:rPr/>
              <w:t xml:space="preserve">Острова Кюрасао и Аруба будут уничтожены. Воздушное пространство закрыто, все подходы с моря контролируют дроны. У трех элитных бойцов спецназа есть считаные часы, чтобы проникнуть на запретную территорию и освободить заложников.</w:t>
            </w:r>
          </w:p>
        </w:tc>
      </w:tr>
      <w:tr>
        <w:trPr/>
        <w:tc>
          <w:tcPr>
            <w:tcW w:w="100" w:type="dxa"/>
          </w:tcPr>
          <w:p>
            <w:pPr>
              <w:pStyle w:val="pStyle"/>
            </w:pPr>
            <w:br/>
            <w:r>
              <w:rPr>
                <w:rStyle w:val="BoldText"/>
              </w:rPr>
              <w:t xml:space="preserve">Производство: </w:t>
            </w:r>
            <w:r>
              <w:rPr>
                <w:rStyle w:val="RegText"/>
              </w:rPr>
              <w:t xml:space="preserve">2024 г. Нидерланды</w:t>
            </w:r>
            <w:br/>
            <w:r>
              <w:rPr>
                <w:rStyle w:val="BoldText"/>
              </w:rPr>
              <w:t xml:space="preserve">Режиссер: </w:t>
            </w:r>
            <w:r>
              <w:rPr>
                <w:rStyle w:val="RegText"/>
              </w:rPr>
              <w:t xml:space="preserve">Бобби Бурманс</w:t>
            </w:r>
            <w:br/>
            <w:r>
              <w:rPr>
                <w:rStyle w:val="BoldText"/>
              </w:rPr>
              <w:t xml:space="preserve">В ролях: </w:t>
            </w:r>
            <w:r>
              <w:rPr>
                <w:rStyle w:val="RegText"/>
              </w:rPr>
              <w:t xml:space="preserve">Тарик Янссен, Хайс Блом, Орталь Вринд, Федя ван Хейт, Гийс Шолтен ван Ашат</w:t>
            </w:r>
          </w:p>
        </w:tc>
      </w:tr>
      <w:tr>
        <w:trPr/>
        <w:tc>
          <w:tcPr>
            <w:tcW w:w="100" w:type="dxa"/>
          </w:tcPr>
          <w:p>
            <w:pPr>
              <w:pStyle w:val="pStyle"/>
            </w:pPr>
            <w:br/>
            <w:r>
              <w:rPr>
                <w:rStyle w:val="BoldText"/>
              </w:rPr>
              <w:t xml:space="preserve">Смотрите в эфире:</w:t>
            </w:r>
            <w:br/>
            <w:br/>
            <w:r>
              <w:rPr>
                <w:rStyle w:val="RegText"/>
              </w:rPr>
              <w:t xml:space="preserve">24 марта в 22:15</w:t>
            </w:r>
            <w:br/>
            <w:r>
              <w:rPr>
                <w:rStyle w:val="RegText"/>
              </w:rPr>
              <w:t xml:space="preserve">25 марта в 09:05</w:t>
            </w:r>
            <w:br/>
            <w:r>
              <w:rPr>
                <w:rStyle w:val="RegText"/>
              </w:rPr>
              <w:t xml:space="preserve">26 марта в 17:10</w:t>
            </w:r>
            <w:br/>
            <w:r>
              <w:rPr>
                <w:rStyle w:val="RegText"/>
              </w:rPr>
              <w:t xml:space="preserve">27 марта в 05:50, 23:40</w:t>
            </w:r>
            <w:br/>
            <w:r>
              <w:rPr>
                <w:rStyle w:val="RegText"/>
              </w:rPr>
              <w:t xml:space="preserve">29 марта в 12:50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25 марта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25 марта в 20:30</w:t>
            </w:r>
            <w:br/>
            <w:r>
              <w:rPr>
                <w:rStyle w:val="RegText"/>
              </w:rPr>
              <w:t xml:space="preserve">27 марта в 18:40</w:t>
            </w:r>
            <w:br/>
            <w:r>
              <w:rPr>
                <w:rStyle w:val="RegText"/>
              </w:rPr>
              <w:t xml:space="preserve">29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25 марта в 22:15</w:t>
            </w:r>
            <w:br/>
            <w:r>
              <w:rPr>
                <w:rStyle w:val="RegText"/>
              </w:rPr>
              <w:t xml:space="preserve">27 марта в 17:10</w:t>
            </w:r>
            <w:br/>
            <w:r>
              <w:rPr>
                <w:rStyle w:val="RegText"/>
              </w:rPr>
              <w:t xml:space="preserve">28 марта в 04:00</w:t>
            </w:r>
            <w:br/>
            <w:r>
              <w:rPr>
                <w:rStyle w:val="RegText"/>
              </w:rPr>
              <w:t xml:space="preserve">29 марта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Микаэла</w:t>
            </w:r>
            <w:br/>
            <w:br/>
            <w:r>
              <w:rPr/>
              <w:t xml:space="preserve">Накануне праздника трёх царей Испанию накрывает небывалая снежная буря. Движение парализовано, на трассах выстраиваются многокилометровые пробки. Компания вооруженных юнцов решает воспользоваться ситуацией — напасть на фургон инкассаторов и скрыться до приезда полиции. Бандиты пока не догадываются, что с ними в заторе оказались двое хранителей правопорядка — разочаровавшийся в жизни пожилой коп Лео и стажер гражданской гвардии Микаэла.</w:t>
            </w:r>
          </w:p>
        </w:tc>
      </w:tr>
      <w:tr>
        <w:trPr/>
        <w:tc>
          <w:tcPr>
            <w:tcW w:w="100" w:type="dxa"/>
          </w:tcPr>
          <w:p>
            <w:pPr>
              <w:pStyle w:val="pStyle"/>
            </w:pPr>
            <w:br/>
            <w:r>
              <w:rPr>
                <w:rStyle w:val="BoldText"/>
              </w:rPr>
              <w:t xml:space="preserve">Производство: </w:t>
            </w:r>
            <w:r>
              <w:rPr>
                <w:rStyle w:val="RegText"/>
              </w:rPr>
              <w:t xml:space="preserve">2025 г. Испания</w:t>
            </w:r>
            <w:br/>
            <w:r>
              <w:rPr>
                <w:rStyle w:val="BoldText"/>
              </w:rPr>
              <w:t xml:space="preserve">Режиссер: </w:t>
            </w:r>
            <w:r>
              <w:rPr>
                <w:rStyle w:val="RegText"/>
              </w:rPr>
              <w:t xml:space="preserve">Даниэль Кальпарсоро</w:t>
            </w:r>
            <w:br/>
            <w:r>
              <w:rPr>
                <w:rStyle w:val="BoldText"/>
              </w:rPr>
              <w:t xml:space="preserve">В ролях: </w:t>
            </w:r>
            <w:r>
              <w:rPr>
                <w:rStyle w:val="RegText"/>
              </w:rPr>
              <w:t xml:space="preserve">Антонио Ресинес, Наталия Асахара, Рохер Касамахор, Павел Антон, Кристина Ковани</w:t>
            </w:r>
          </w:p>
        </w:tc>
      </w:tr>
      <w:tr>
        <w:trPr/>
        <w:tc>
          <w:tcPr>
            <w:tcW w:w="100" w:type="dxa"/>
          </w:tcPr>
          <w:p>
            <w:pPr>
              <w:pStyle w:val="pStyle"/>
            </w:pPr>
            <w:br/>
            <w:r>
              <w:rPr>
                <w:rStyle w:val="BoldText"/>
              </w:rPr>
              <w:t xml:space="preserve">Смотрите в эфире:</w:t>
            </w:r>
            <w:br/>
            <w:br/>
            <w:r>
              <w:rPr>
                <w:rStyle w:val="RegText"/>
              </w:rPr>
              <w:t xml:space="preserve">26 марта в 20:30</w:t>
            </w:r>
            <w:br/>
            <w:r>
              <w:rPr>
                <w:rStyle w:val="RegText"/>
              </w:rPr>
              <w:t xml:space="preserve">28 марта в 01:05,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Загадочное убийство Белль</w:t>
            </w:r>
            <w:br/>
            <w:br/>
            <w:r>
              <w:rPr/>
              <w:t xml:space="preserve">Пьер и его жена Клеа ведут размеренную жизнь в уютной французской глубинке. Он работает учителем, она заведует аптекой. Однажды к ним в гости приезжает дочка друзей — юная Белль, и её невинная красота пленяет весь город. Несколько дней спустя при таинственных обстоятельствах девушка погибает, а все улики указывают на хозяина дома. Кругом расползаются слухи. И теперь единственный шанс Пьера защитить свое честное имя — самому отыскать убийцу.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Бенуа Жако</w:t>
            </w:r>
            <w:br/>
            <w:r>
              <w:rPr>
                <w:rStyle w:val="BoldText"/>
              </w:rPr>
              <w:t xml:space="preserve">В ролях: </w:t>
            </w:r>
            <w:r>
              <w:rPr>
                <w:rStyle w:val="RegText"/>
              </w:rPr>
              <w:t xml:space="preserve">Шарлотта Генсбур, Гийом Кане, Патрик Декамп, Жереми Ковийо, Анне-Лизе Хаймбургер</w:t>
            </w:r>
          </w:p>
        </w:tc>
      </w:tr>
      <w:tr>
        <w:trPr/>
        <w:tc>
          <w:tcPr>
            <w:tcW w:w="100" w:type="dxa"/>
          </w:tcPr>
          <w:p>
            <w:pPr>
              <w:pStyle w:val="pStyle"/>
            </w:pPr>
            <w:br/>
            <w:r>
              <w:rPr>
                <w:rStyle w:val="BoldText"/>
              </w:rPr>
              <w:t xml:space="preserve">Смотрите в эфире:</w:t>
            </w:r>
            <w:br/>
            <w:br/>
            <w:r>
              <w:rPr>
                <w:rStyle w:val="RegText"/>
              </w:rPr>
              <w:t xml:space="preserve">26 марта в 22:00</w:t>
            </w:r>
            <w:br/>
            <w:r>
              <w:rPr>
                <w:rStyle w:val="RegText"/>
              </w:rPr>
              <w:t xml:space="preserve">28 марта в 14:25</w:t>
            </w:r>
            <w:br/>
            <w:r>
              <w:rPr>
                <w:rStyle w:val="RegText"/>
              </w:rPr>
              <w:t xml:space="preserve">29 марта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Психотерапия: Незатейливая история писателя, который решил написать о серийном убийце</w:t>
            </w:r>
            <w:br/>
            <w:br/>
            <w:r>
              <w:rPr/>
              <w:t xml:space="preserve">После умеренного успеха первой книги писатель Кин уже четыре года работает над новым романом о любви неандертальца и представительницы племени человека разумного, но друзья над ним посмеиваются, агент убеждает выбрать тему поинтересней, а жена Сьюзи, устав от его инфантильности, предлагает развестись. Тогда мужчина решает воспользоваться предложением странного незнакомца, представившегося завязавшим серийным убийцей, и написать о маньяке. Вот только Сьюзи принимает нового знакомого мужа за семейного психолога, и теперь ему придётся помогать паре разбираться в отношениях.</w:t>
            </w:r>
          </w:p>
        </w:tc>
      </w:tr>
      <w:tr>
        <w:trPr/>
        <w:tc>
          <w:tcPr>
            <w:tcW w:w="100" w:type="dxa"/>
          </w:tcPr>
          <w:p>
            <w:pPr>
              <w:pStyle w:val="pStyle"/>
            </w:pPr>
            <w:br/>
            <w:r>
              <w:rPr>
                <w:rStyle w:val="BoldText"/>
              </w:rPr>
              <w:t xml:space="preserve">Производство: </w:t>
            </w:r>
            <w:r>
              <w:rPr>
                <w:rStyle w:val="RegText"/>
              </w:rPr>
              <w:t xml:space="preserve">2023 г. США, Турция</w:t>
            </w:r>
            <w:br/>
            <w:r>
              <w:rPr>
                <w:rStyle w:val="BoldText"/>
              </w:rPr>
              <w:t xml:space="preserve">Режиссер: </w:t>
            </w:r>
            <w:r>
              <w:rPr>
                <w:rStyle w:val="RegText"/>
              </w:rPr>
              <w:t xml:space="preserve">Толга Карачелик</w:t>
            </w:r>
            <w:br/>
            <w:r>
              <w:rPr>
                <w:rStyle w:val="BoldText"/>
              </w:rPr>
              <w:t xml:space="preserve">В ролях: </w:t>
            </w:r>
            <w:r>
              <w:rPr>
                <w:rStyle w:val="RegText"/>
              </w:rPr>
              <w:t xml:space="preserve">Джон Магаро, Стив Бушеми, Бритт Лауэр, Уорд Хортон, Сидни Коул Александр</w:t>
            </w:r>
          </w:p>
        </w:tc>
      </w:tr>
      <w:tr>
        <w:trPr/>
        <w:tc>
          <w:tcPr>
            <w:tcW w:w="100" w:type="dxa"/>
          </w:tcPr>
          <w:p>
            <w:pPr>
              <w:pStyle w:val="pStyle"/>
            </w:pPr>
            <w:br/>
            <w:r>
              <w:rPr>
                <w:rStyle w:val="BoldText"/>
              </w:rPr>
              <w:t xml:space="preserve">Смотрите в эфире:</w:t>
            </w:r>
            <w:br/>
            <w:br/>
            <w:r>
              <w:rPr>
                <w:rStyle w:val="RegText"/>
              </w:rPr>
              <w:t xml:space="preserve">27 марта в 20:30</w:t>
            </w:r>
            <w:br/>
            <w:r>
              <w:rPr>
                <w:rStyle w:val="RegText"/>
              </w:rPr>
              <w:t xml:space="preserve">29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p>
        </w:tc>
      </w:tr>
      <w:tr>
        <w:trPr/>
        <w:tc>
          <w:tcPr>
            <w:tcW w:w="100" w:type="dxa"/>
          </w:tcPr>
          <w:p>
            <w:pPr>
              <w:pStyle w:val="pStyle"/>
            </w:pPr>
            <w:br/>
            <w:r>
              <w:rPr>
                <w:rStyle w:val="BoldText"/>
              </w:rPr>
              <w:t xml:space="preserve">Смотрите в эфире:</w:t>
            </w:r>
            <w:br/>
            <w:br/>
            <w:r>
              <w:rPr>
                <w:rStyle w:val="RegText"/>
              </w:rPr>
              <w:t xml:space="preserve">27 марта в 22:10</w:t>
            </w:r>
            <w:br/>
            <w:r>
              <w:rPr>
                <w:rStyle w:val="RegText"/>
              </w:rPr>
              <w:t xml:space="preserve">28 марта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2026-03-27T23:58:30+00:00</dcterms:created>
  <dcterms:modified xsi:type="dcterms:W3CDTF">2026-03-27T23:58:30+00:00</dcterms:modified>
</cp:coreProperties>
</file>

<file path=docProps/custom.xml><?xml version="1.0" encoding="utf-8"?>
<Properties xmlns="http://schemas.openxmlformats.org/officeDocument/2006/custom-properties" xmlns:vt="http://schemas.openxmlformats.org/officeDocument/2006/docPropsVTypes"/>
</file>